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E9D4A" w14:textId="77777777"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bookmarkStart w:id="0" w:name="_GoBack"/>
      <w:bookmarkEnd w:id="0"/>
    </w:p>
    <w:p w14:paraId="77D50722" w14:textId="77777777"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14:paraId="427F88BB" w14:textId="77777777"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14:paraId="31AD3EA2" w14:textId="77777777"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14:paraId="5E489861" w14:textId="77777777"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 </w:t>
      </w:r>
    </w:p>
    <w:p w14:paraId="220A9EAD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 Apelacyjn</w:t>
      </w:r>
      <w:r w:rsidR="004147D3">
        <w:rPr>
          <w:rFonts w:cstheme="minorHAnsi"/>
          <w:b/>
          <w:sz w:val="26"/>
          <w:szCs w:val="26"/>
        </w:rPr>
        <w:t>y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14:paraId="0C7619BC" w14:textId="77777777"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14:paraId="29C5EE55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14:paraId="2954ECBA" w14:textId="77777777"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14:paraId="3A0A57BD" w14:textId="77777777"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14:paraId="39D4C208" w14:textId="77777777"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14:paraId="3224749D" w14:textId="77777777"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</w:t>
      </w:r>
      <w:r w:rsidRPr="00A50451">
        <w:rPr>
          <w:rFonts w:cstheme="minorHAnsi"/>
          <w:b/>
        </w:rPr>
        <w:t>składnika majątku ruchomego</w:t>
      </w:r>
    </w:p>
    <w:p w14:paraId="30EE424D" w14:textId="2E1671CF" w:rsidR="00196D64" w:rsidRPr="00964B7D" w:rsidRDefault="00427A80" w:rsidP="00196D64">
      <w:pPr>
        <w:pStyle w:val="Akapitzlist"/>
        <w:numPr>
          <w:ilvl w:val="0"/>
          <w:numId w:val="3"/>
        </w:numPr>
        <w:spacing w:before="240" w:after="120" w:line="340" w:lineRule="exact"/>
        <w:ind w:left="284" w:hanging="295"/>
        <w:contextualSpacing w:val="0"/>
        <w:jc w:val="both"/>
        <w:rPr>
          <w:rFonts w:cstheme="minorHAnsi"/>
        </w:rPr>
      </w:pPr>
      <w:r w:rsidRPr="00964B7D">
        <w:rPr>
          <w:rFonts w:cstheme="minorHAnsi"/>
          <w:u w:val="single"/>
        </w:rPr>
        <w:t xml:space="preserve">Nazwa </w:t>
      </w:r>
      <w:r w:rsidR="00196D64" w:rsidRPr="00964B7D">
        <w:rPr>
          <w:rFonts w:cstheme="minorHAnsi"/>
          <w:u w:val="single"/>
        </w:rPr>
        <w:t>instytucji/imię i nazwisko:</w:t>
      </w:r>
      <w:r w:rsidR="00964B7D" w:rsidRPr="00964B7D">
        <w:rPr>
          <w:rFonts w:cstheme="minorHAnsi"/>
        </w:rPr>
        <w:t xml:space="preserve"> </w:t>
      </w:r>
      <w:r w:rsidR="00196D64" w:rsidRPr="00964B7D">
        <w:rPr>
          <w:rFonts w:cstheme="minorHAnsi"/>
        </w:rPr>
        <w:t>…………………………………………………</w:t>
      </w:r>
      <w:r w:rsidR="00A50451" w:rsidRPr="00964B7D">
        <w:rPr>
          <w:rFonts w:cstheme="minorHAnsi"/>
        </w:rPr>
        <w:t>………………………………………………..</w:t>
      </w:r>
      <w:r w:rsidR="00196D64" w:rsidRPr="00964B7D">
        <w:rPr>
          <w:rFonts w:cstheme="minorHAnsi"/>
        </w:rPr>
        <w:t>…</w:t>
      </w:r>
      <w:r w:rsidR="00964B7D">
        <w:rPr>
          <w:rFonts w:cstheme="minorHAnsi"/>
        </w:rPr>
        <w:t>……..</w:t>
      </w:r>
    </w:p>
    <w:p w14:paraId="1DB19256" w14:textId="1A3EC602" w:rsidR="00427A80" w:rsidRPr="00964B7D" w:rsidRDefault="00196D64" w:rsidP="00196D64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</w:rPr>
      </w:pPr>
      <w:r w:rsidRPr="00964B7D">
        <w:rPr>
          <w:rFonts w:cstheme="minorHAnsi"/>
          <w:u w:val="single"/>
        </w:rPr>
        <w:t>A</w:t>
      </w:r>
      <w:r w:rsidR="00427A80" w:rsidRPr="00964B7D">
        <w:rPr>
          <w:rFonts w:cstheme="minorHAnsi"/>
          <w:u w:val="single"/>
        </w:rPr>
        <w:t>dres</w:t>
      </w:r>
      <w:r w:rsidR="00427A80" w:rsidRPr="00964B7D">
        <w:rPr>
          <w:rFonts w:cstheme="minorHAnsi"/>
        </w:rPr>
        <w:t>:</w:t>
      </w:r>
      <w:r w:rsidR="00964B7D" w:rsidRPr="00964B7D">
        <w:rPr>
          <w:rFonts w:cstheme="minorHAnsi"/>
        </w:rPr>
        <w:t xml:space="preserve"> </w:t>
      </w:r>
      <w:r w:rsidR="00427A80" w:rsidRPr="00964B7D">
        <w:rPr>
          <w:rFonts w:cstheme="minorHAnsi"/>
        </w:rPr>
        <w:t>………………………………………………………………………………………</w:t>
      </w:r>
      <w:r w:rsidR="00A50451" w:rsidRPr="00964B7D">
        <w:rPr>
          <w:rFonts w:cstheme="minorHAnsi"/>
        </w:rPr>
        <w:t>………………………………………………..</w:t>
      </w:r>
      <w:r w:rsidR="00427A80" w:rsidRPr="00964B7D">
        <w:rPr>
          <w:rFonts w:cstheme="minorHAnsi"/>
        </w:rPr>
        <w:t>……………</w:t>
      </w:r>
      <w:r w:rsidR="00964B7D">
        <w:rPr>
          <w:rFonts w:cstheme="minorHAnsi"/>
        </w:rPr>
        <w:t xml:space="preserve">. …………………………………………………………………………………………………………………………………………………………………. </w:t>
      </w:r>
    </w:p>
    <w:p w14:paraId="1A7CBB86" w14:textId="77777777"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14:paraId="3E32B4AF" w14:textId="08A09746" w:rsidR="00427A80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p w14:paraId="13D807DD" w14:textId="77777777" w:rsidR="001C76E3" w:rsidRPr="00A50451" w:rsidRDefault="001C76E3" w:rsidP="001C76E3">
      <w:pPr>
        <w:pStyle w:val="Akapitzlist"/>
        <w:spacing w:line="340" w:lineRule="exact"/>
        <w:ind w:left="284"/>
        <w:jc w:val="both"/>
        <w:rPr>
          <w:rFonts w:cstheme="minorHAnsi"/>
          <w:u w:val="single"/>
        </w:rPr>
      </w:pPr>
    </w:p>
    <w:tbl>
      <w:tblPr>
        <w:tblStyle w:val="Tabela-Siatka"/>
        <w:tblW w:w="9337" w:type="dxa"/>
        <w:tblLook w:val="04A0" w:firstRow="1" w:lastRow="0" w:firstColumn="1" w:lastColumn="0" w:noHBand="0" w:noVBand="1"/>
      </w:tblPr>
      <w:tblGrid>
        <w:gridCol w:w="1413"/>
        <w:gridCol w:w="3327"/>
        <w:gridCol w:w="2201"/>
        <w:gridCol w:w="2396"/>
      </w:tblGrid>
      <w:tr w:rsidR="00726028" w:rsidRPr="00A50451" w14:paraId="2DB12B2E" w14:textId="740D7CDA" w:rsidTr="00726028">
        <w:tc>
          <w:tcPr>
            <w:tcW w:w="1413" w:type="dxa"/>
            <w:vAlign w:val="center"/>
          </w:tcPr>
          <w:p w14:paraId="3A4A6F79" w14:textId="77777777" w:rsidR="00726028" w:rsidRPr="00BF63A3" w:rsidRDefault="00726028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3327" w:type="dxa"/>
            <w:vAlign w:val="center"/>
          </w:tcPr>
          <w:p w14:paraId="54A33CE3" w14:textId="77777777" w:rsidR="00726028" w:rsidRPr="00BF63A3" w:rsidRDefault="00726028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Tytuł</w:t>
            </w:r>
          </w:p>
        </w:tc>
        <w:tc>
          <w:tcPr>
            <w:tcW w:w="2201" w:type="dxa"/>
            <w:vAlign w:val="center"/>
          </w:tcPr>
          <w:p w14:paraId="1563B8B1" w14:textId="1E9D039E" w:rsidR="00726028" w:rsidRPr="00BF63A3" w:rsidRDefault="00726028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>
              <w:rPr>
                <w:rFonts w:cstheme="minorHAnsi"/>
                <w:b/>
                <w:sz w:val="18"/>
                <w:szCs w:val="18"/>
              </w:rPr>
              <w:t xml:space="preserve">inwentarzowy </w:t>
            </w:r>
            <w:r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  <w:tc>
          <w:tcPr>
            <w:tcW w:w="2396" w:type="dxa"/>
          </w:tcPr>
          <w:p w14:paraId="447BAC9C" w14:textId="741C6918" w:rsidR="00726028" w:rsidRPr="00BF63A3" w:rsidRDefault="00726028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Proponowana wartość jednostkowa </w:t>
            </w:r>
          </w:p>
        </w:tc>
      </w:tr>
      <w:tr w:rsidR="00726028" w:rsidRPr="00A50451" w14:paraId="30BD63A1" w14:textId="5799A86C" w:rsidTr="00726028">
        <w:trPr>
          <w:trHeight w:hRule="exact" w:val="454"/>
        </w:trPr>
        <w:tc>
          <w:tcPr>
            <w:tcW w:w="1413" w:type="dxa"/>
            <w:vAlign w:val="center"/>
          </w:tcPr>
          <w:p w14:paraId="00D24521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327" w:type="dxa"/>
            <w:vAlign w:val="center"/>
          </w:tcPr>
          <w:p w14:paraId="1DB2A60F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69994139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1" w:type="dxa"/>
            <w:vAlign w:val="center"/>
          </w:tcPr>
          <w:p w14:paraId="376820C1" w14:textId="4D9998F4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96" w:type="dxa"/>
          </w:tcPr>
          <w:p w14:paraId="3CDF2993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26028" w:rsidRPr="00A50451" w14:paraId="6B954193" w14:textId="584ACD49" w:rsidTr="00726028">
        <w:trPr>
          <w:trHeight w:hRule="exact" w:val="454"/>
        </w:trPr>
        <w:tc>
          <w:tcPr>
            <w:tcW w:w="1413" w:type="dxa"/>
            <w:vAlign w:val="center"/>
          </w:tcPr>
          <w:p w14:paraId="6CA3F752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3327" w:type="dxa"/>
            <w:vAlign w:val="center"/>
          </w:tcPr>
          <w:p w14:paraId="6953EAD7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5365233B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1" w:type="dxa"/>
            <w:vAlign w:val="center"/>
          </w:tcPr>
          <w:p w14:paraId="6A056234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96" w:type="dxa"/>
          </w:tcPr>
          <w:p w14:paraId="48B23E0A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26028" w:rsidRPr="00A50451" w14:paraId="6DE04AA5" w14:textId="7902DB46" w:rsidTr="00726028">
        <w:trPr>
          <w:trHeight w:hRule="exact" w:val="454"/>
        </w:trPr>
        <w:tc>
          <w:tcPr>
            <w:tcW w:w="1413" w:type="dxa"/>
            <w:vAlign w:val="center"/>
          </w:tcPr>
          <w:p w14:paraId="580198B1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3327" w:type="dxa"/>
            <w:vAlign w:val="center"/>
          </w:tcPr>
          <w:p w14:paraId="504B948B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7E8E74F4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1" w:type="dxa"/>
            <w:vAlign w:val="center"/>
          </w:tcPr>
          <w:p w14:paraId="3A29BA63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96" w:type="dxa"/>
          </w:tcPr>
          <w:p w14:paraId="7DA2FDDE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26028" w:rsidRPr="00A50451" w14:paraId="2D72FFAD" w14:textId="70F22E26" w:rsidTr="00726028">
        <w:trPr>
          <w:trHeight w:hRule="exact" w:val="454"/>
        </w:trPr>
        <w:tc>
          <w:tcPr>
            <w:tcW w:w="1413" w:type="dxa"/>
            <w:vAlign w:val="center"/>
          </w:tcPr>
          <w:p w14:paraId="509C7E3F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3327" w:type="dxa"/>
            <w:vAlign w:val="center"/>
          </w:tcPr>
          <w:p w14:paraId="1EA41CB7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18EE6C8D" w14:textId="77777777" w:rsidR="00726028" w:rsidRPr="00BF63A3" w:rsidRDefault="00726028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1" w:type="dxa"/>
            <w:vAlign w:val="center"/>
          </w:tcPr>
          <w:p w14:paraId="0DC72F6C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96" w:type="dxa"/>
          </w:tcPr>
          <w:p w14:paraId="15E1556D" w14:textId="77777777" w:rsidR="00726028" w:rsidRPr="00BF63A3" w:rsidRDefault="00726028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2FC76797" w14:textId="77777777" w:rsidR="00196D64" w:rsidRPr="00A50451" w:rsidRDefault="00196D64" w:rsidP="00196D64">
      <w:pPr>
        <w:ind w:firstLine="708"/>
        <w:jc w:val="both"/>
        <w:rPr>
          <w:rFonts w:cstheme="minorHAnsi"/>
        </w:rPr>
      </w:pPr>
    </w:p>
    <w:p w14:paraId="0FDDDA3C" w14:textId="77777777"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14:paraId="4D09E31F" w14:textId="77777777"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14:paraId="320FD90E" w14:textId="77777777"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14:paraId="2506BB90" w14:textId="77777777"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14:paraId="0E56561D" w14:textId="77777777"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964B7D">
      <w:headerReference w:type="default" r:id="rId7"/>
      <w:pgSz w:w="11906" w:h="16838"/>
      <w:pgMar w:top="153" w:right="992" w:bottom="68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AC50F" w14:textId="77777777" w:rsidR="00823F6E" w:rsidRDefault="00823F6E" w:rsidP="00964B7D">
      <w:pPr>
        <w:spacing w:after="0" w:line="240" w:lineRule="auto"/>
      </w:pPr>
      <w:r>
        <w:separator/>
      </w:r>
    </w:p>
  </w:endnote>
  <w:endnote w:type="continuationSeparator" w:id="0">
    <w:p w14:paraId="7198D719" w14:textId="77777777" w:rsidR="00823F6E" w:rsidRDefault="00823F6E" w:rsidP="00964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413CC" w14:textId="77777777" w:rsidR="00823F6E" w:rsidRDefault="00823F6E" w:rsidP="00964B7D">
      <w:pPr>
        <w:spacing w:after="0" w:line="240" w:lineRule="auto"/>
      </w:pPr>
      <w:r>
        <w:separator/>
      </w:r>
    </w:p>
  </w:footnote>
  <w:footnote w:type="continuationSeparator" w:id="0">
    <w:p w14:paraId="73EC0D22" w14:textId="77777777" w:rsidR="00823F6E" w:rsidRDefault="00823F6E" w:rsidP="00964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9E638" w14:textId="2669BC49" w:rsidR="00964B7D" w:rsidRPr="00964B7D" w:rsidRDefault="00964B7D" w:rsidP="001C76E3">
    <w:pPr>
      <w:spacing w:after="0" w:line="240" w:lineRule="auto"/>
      <w:ind w:left="5529"/>
      <w:jc w:val="right"/>
      <w:rPr>
        <w:sz w:val="20"/>
        <w:szCs w:val="20"/>
      </w:rPr>
    </w:pPr>
    <w:r w:rsidRPr="00964B7D">
      <w:rPr>
        <w:rFonts w:cstheme="minorHAnsi"/>
        <w:sz w:val="20"/>
        <w:szCs w:val="20"/>
      </w:rPr>
      <w:t>Zał</w:t>
    </w:r>
    <w:r w:rsidR="00070357">
      <w:rPr>
        <w:rFonts w:cstheme="minorHAnsi"/>
        <w:sz w:val="20"/>
        <w:szCs w:val="20"/>
      </w:rPr>
      <w:t>ącznik</w:t>
    </w:r>
    <w:r w:rsidRPr="00964B7D">
      <w:rPr>
        <w:rFonts w:cstheme="minorHAnsi"/>
        <w:sz w:val="20"/>
        <w:szCs w:val="20"/>
      </w:rPr>
      <w:t xml:space="preserve"> nr 2</w:t>
    </w:r>
    <w:r w:rsidR="00070357">
      <w:rPr>
        <w:rFonts w:cstheme="minorHAnsi"/>
        <w:sz w:val="20"/>
        <w:szCs w:val="20"/>
      </w:rPr>
      <w:t xml:space="preserve">                                                                     </w:t>
    </w:r>
    <w:r w:rsidRPr="00964B7D">
      <w:rPr>
        <w:rFonts w:cstheme="minorHAnsi"/>
        <w:sz w:val="20"/>
        <w:szCs w:val="20"/>
      </w:rPr>
      <w:t xml:space="preserve"> do informacji z dnia </w:t>
    </w:r>
    <w:r w:rsidR="001C76E3">
      <w:rPr>
        <w:rFonts w:cstheme="minorHAnsi"/>
        <w:sz w:val="20"/>
        <w:szCs w:val="20"/>
      </w:rPr>
      <w:t>27</w:t>
    </w:r>
    <w:r w:rsidRPr="00964B7D">
      <w:rPr>
        <w:rFonts w:cstheme="minorHAnsi"/>
        <w:sz w:val="20"/>
        <w:szCs w:val="20"/>
      </w:rPr>
      <w:t>.</w:t>
    </w:r>
    <w:r w:rsidR="001C76E3">
      <w:rPr>
        <w:rFonts w:cstheme="minorHAnsi"/>
        <w:sz w:val="20"/>
        <w:szCs w:val="20"/>
      </w:rPr>
      <w:t>03</w:t>
    </w:r>
    <w:r w:rsidRPr="00964B7D">
      <w:rPr>
        <w:rFonts w:cstheme="minorHAnsi"/>
        <w:sz w:val="20"/>
        <w:szCs w:val="20"/>
      </w:rPr>
      <w:t>.202</w:t>
    </w:r>
    <w:r w:rsidR="001C76E3">
      <w:rPr>
        <w:rFonts w:cstheme="minorHAnsi"/>
        <w:sz w:val="20"/>
        <w:szCs w:val="20"/>
      </w:rPr>
      <w:t>6</w:t>
    </w:r>
    <w:r w:rsidRPr="00964B7D">
      <w:rPr>
        <w:rFonts w:cstheme="minorHAnsi"/>
        <w:sz w:val="20"/>
        <w:szCs w:val="20"/>
      </w:rPr>
      <w:t xml:space="preserve"> r.</w:t>
    </w:r>
    <w:r w:rsidRPr="00964B7D">
      <w:rPr>
        <w:sz w:val="20"/>
        <w:szCs w:val="20"/>
      </w:rPr>
      <w:t xml:space="preserve"> </w:t>
    </w:r>
    <w:r w:rsidRPr="00964B7D">
      <w:rPr>
        <w:sz w:val="20"/>
        <w:szCs w:val="20"/>
      </w:rPr>
      <w:br/>
      <w:t xml:space="preserve">o zbędnych </w:t>
    </w:r>
    <w:r w:rsidR="001C76E3">
      <w:rPr>
        <w:sz w:val="20"/>
        <w:szCs w:val="20"/>
      </w:rPr>
      <w:t xml:space="preserve">lub zużytych </w:t>
    </w:r>
    <w:r w:rsidRPr="00964B7D">
      <w:rPr>
        <w:sz w:val="20"/>
        <w:szCs w:val="20"/>
      </w:rPr>
      <w:t>składnikach majątku</w:t>
    </w:r>
    <w:r w:rsidR="001C76E3">
      <w:rPr>
        <w:sz w:val="20"/>
        <w:szCs w:val="20"/>
      </w:rPr>
      <w:t xml:space="preserve"> </w:t>
    </w:r>
    <w:r w:rsidRPr="00964B7D">
      <w:rPr>
        <w:sz w:val="20"/>
        <w:szCs w:val="20"/>
      </w:rPr>
      <w:t>ruchomego w Sądzie Apelacyjnym w</w:t>
    </w:r>
    <w:r w:rsidR="001C76E3">
      <w:rPr>
        <w:sz w:val="20"/>
        <w:szCs w:val="20"/>
      </w:rPr>
      <w:t xml:space="preserve"> </w:t>
    </w:r>
    <w:r w:rsidRPr="00964B7D">
      <w:rPr>
        <w:sz w:val="20"/>
        <w:szCs w:val="20"/>
      </w:rPr>
      <w:t>Białymstoku</w:t>
    </w:r>
  </w:p>
  <w:p w14:paraId="25D51460" w14:textId="725D9DE9" w:rsidR="00964B7D" w:rsidRDefault="00964B7D" w:rsidP="00964B7D">
    <w:pPr>
      <w:pStyle w:val="Nagwek"/>
      <w:tabs>
        <w:tab w:val="clear" w:pos="4536"/>
        <w:tab w:val="center" w:pos="5670"/>
      </w:tabs>
      <w:jc w:val="right"/>
      <w:rPr>
        <w:color w:val="7F7F7F" w:themeColor="text1" w:themeTint="80"/>
      </w:rPr>
    </w:pPr>
  </w:p>
  <w:p w14:paraId="6CD2880F" w14:textId="77777777" w:rsidR="00964B7D" w:rsidRDefault="0096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1237B"/>
    <w:rsid w:val="00070357"/>
    <w:rsid w:val="000A74DD"/>
    <w:rsid w:val="000C0B0B"/>
    <w:rsid w:val="00196D64"/>
    <w:rsid w:val="001C76E3"/>
    <w:rsid w:val="00203817"/>
    <w:rsid w:val="00206EFF"/>
    <w:rsid w:val="002D4E97"/>
    <w:rsid w:val="00335569"/>
    <w:rsid w:val="0033579F"/>
    <w:rsid w:val="003A3EBF"/>
    <w:rsid w:val="003B3E54"/>
    <w:rsid w:val="004147D3"/>
    <w:rsid w:val="00427A80"/>
    <w:rsid w:val="004E0A74"/>
    <w:rsid w:val="005275B4"/>
    <w:rsid w:val="005A2F27"/>
    <w:rsid w:val="005E69E9"/>
    <w:rsid w:val="006357D1"/>
    <w:rsid w:val="00670D0D"/>
    <w:rsid w:val="00725AF5"/>
    <w:rsid w:val="00726028"/>
    <w:rsid w:val="00743603"/>
    <w:rsid w:val="00823F6E"/>
    <w:rsid w:val="00964B7D"/>
    <w:rsid w:val="00A36601"/>
    <w:rsid w:val="00A50451"/>
    <w:rsid w:val="00A717EB"/>
    <w:rsid w:val="00BD5669"/>
    <w:rsid w:val="00BF4688"/>
    <w:rsid w:val="00BF63A3"/>
    <w:rsid w:val="00C3089C"/>
    <w:rsid w:val="00C51A9E"/>
    <w:rsid w:val="00CA790D"/>
    <w:rsid w:val="00CF4B9B"/>
    <w:rsid w:val="00D06121"/>
    <w:rsid w:val="00D81D9B"/>
    <w:rsid w:val="00D9314E"/>
    <w:rsid w:val="00E424FF"/>
    <w:rsid w:val="00EB00D6"/>
    <w:rsid w:val="00ED3CA8"/>
    <w:rsid w:val="00F03B4F"/>
    <w:rsid w:val="00F3324E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799C6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4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B7D"/>
  </w:style>
  <w:style w:type="paragraph" w:styleId="Stopka">
    <w:name w:val="footer"/>
    <w:basedOn w:val="Normalny"/>
    <w:link w:val="StopkaZnak"/>
    <w:uiPriority w:val="99"/>
    <w:unhideWhenUsed/>
    <w:rsid w:val="00964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Maciej Pomichowski</cp:lastModifiedBy>
  <cp:revision>2</cp:revision>
  <cp:lastPrinted>2023-04-13T05:41:00Z</cp:lastPrinted>
  <dcterms:created xsi:type="dcterms:W3CDTF">2026-03-27T12:39:00Z</dcterms:created>
  <dcterms:modified xsi:type="dcterms:W3CDTF">2026-03-27T12:39:00Z</dcterms:modified>
</cp:coreProperties>
</file>